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2022</w:t>
      </w:r>
      <w:r>
        <w:rPr>
          <w:rFonts w:hint="eastAsia" w:ascii="宋体" w:hAnsi="宋体" w:cs="宋体"/>
          <w:b/>
          <w:bCs/>
          <w:sz w:val="36"/>
          <w:szCs w:val="36"/>
        </w:rPr>
        <w:t>年陕西省高考报名非在校生学籍证明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及思想政治品德考核表</w:t>
      </w:r>
      <w:bookmarkStart w:id="0" w:name="_GoBack"/>
      <w:bookmarkEnd w:id="0"/>
    </w:p>
    <w:p>
      <w:pPr>
        <w:spacing w:beforeLines="5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eastAsia="仿宋_GB2312" w:cs="仿宋_GB2312"/>
          <w:sz w:val="28"/>
          <w:szCs w:val="28"/>
        </w:rPr>
        <w:t>市（区）：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  </w:t>
      </w:r>
      <w:r>
        <w:rPr>
          <w:rFonts w:hint="eastAsia" w:ascii="Times New Roman" w:eastAsia="仿宋_GB2312" w:cs="仿宋_GB2312"/>
          <w:sz w:val="28"/>
          <w:szCs w:val="28"/>
        </w:rPr>
        <w:t>县（区、市）：</w:t>
      </w:r>
    </w:p>
    <w:tbl>
      <w:tblPr>
        <w:tblStyle w:val="2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879"/>
        <w:gridCol w:w="887"/>
        <w:gridCol w:w="1240"/>
        <w:gridCol w:w="879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报 名 号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2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8840" w:type="dxa"/>
            <w:gridSpan w:val="6"/>
          </w:tcPr>
          <w:p>
            <w:pPr>
              <w:ind w:left="-1" w:leftChars="-1" w:hanging="1"/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学籍证明：</w:t>
            </w:r>
          </w:p>
          <w:p>
            <w:pPr>
              <w:ind w:left="-2" w:leftChars="-1" w:firstLine="640" w:firstLineChars="200"/>
              <w:rPr>
                <w:rFonts w:ascii="Times New Roman" w:eastAsia="仿宋_GB2312" w:cs="仿宋_GB2312"/>
                <w:sz w:val="32"/>
                <w:szCs w:val="32"/>
              </w:rPr>
            </w:pPr>
            <w:r>
              <w:rPr>
                <w:sz w:val="32"/>
                <w:szCs w:val="32"/>
              </w:rPr>
              <w:t>该生高级中等教育阶段在我校连续学籍满3年，符合学籍方面的报考条件。</w:t>
            </w:r>
          </w:p>
          <w:p>
            <w:pPr>
              <w:ind w:left="-1" w:leftChars="-1" w:hanging="1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：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经办人签名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：</w:t>
            </w:r>
          </w:p>
          <w:p>
            <w:pPr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学校公章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主管行政部门公章</w:t>
            </w:r>
          </w:p>
          <w:p>
            <w:pPr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  <w:jc w:val="center"/>
        </w:trPr>
        <w:tc>
          <w:tcPr>
            <w:tcW w:w="8840" w:type="dxa"/>
            <w:gridSpan w:val="6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思想政治品德考核鉴定：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tabs>
                <w:tab w:val="left" w:pos="5350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负责人签名：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考核单位公章</w:t>
            </w:r>
          </w:p>
          <w:p>
            <w:pPr>
              <w:tabs>
                <w:tab w:val="left" w:pos="5661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2CC"/>
    <w:rsid w:val="00097511"/>
    <w:rsid w:val="008B0EF7"/>
    <w:rsid w:val="00AC1CFC"/>
    <w:rsid w:val="00CB72CC"/>
    <w:rsid w:val="00F86D91"/>
    <w:rsid w:val="393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332</Characters>
  <Lines>2</Lines>
  <Paragraphs>1</Paragraphs>
  <TotalTime>3</TotalTime>
  <ScaleCrop>false</ScaleCrop>
  <LinksUpToDate>false</LinksUpToDate>
  <CharactersWithSpaces>389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2021-10-21T01:12:00Z</dcterms:created>
  <dc:creator>王彬</dc:creator>
  <cp:lastModifiedBy>Administrator</cp:lastModifiedBy>
  <dcterms:modified xsi:type="dcterms:W3CDTF">2021-11-05T08:20:32Z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45D87B9C8FF44AAFBAF00C24C12C1AC9</vt:lpwstr>
  </property>
</Properties>
</file>